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790" w:val="left" w:leader="none"/>
        </w:tabs>
        <w:spacing w:line="289" w:lineRule="exact" w:before="177"/>
        <w:ind w:left="189"/>
        <w:rPr>
          <w:sz w:val="18"/>
        </w:rPr>
      </w:pPr>
      <w:r>
        <w:rPr>
          <w:position w:val="1"/>
        </w:rPr>
        <w:t>5(a  +2b)-7(2a-b)  и найдите его</w:t>
      </w:r>
      <w:r>
        <w:rPr>
          <w:spacing w:val="-18"/>
          <w:position w:val="1"/>
        </w:rPr>
        <w:t> </w:t>
      </w:r>
      <w:r>
        <w:rPr>
          <w:position w:val="1"/>
        </w:rPr>
        <w:t>значение</w:t>
      </w:r>
      <w:r>
        <w:rPr>
          <w:spacing w:val="15"/>
          <w:position w:val="1"/>
        </w:rPr>
        <w:t> </w:t>
      </w:r>
      <w:r>
        <w:rPr>
          <w:position w:val="1"/>
        </w:rPr>
        <w:t>при</w:t>
        <w:tab/>
      </w:r>
      <w:r>
        <w:rPr>
          <w:position w:val="16"/>
          <w:sz w:val="18"/>
        </w:rPr>
        <w:t>4   </w:t>
      </w:r>
      <w:r>
        <w:rPr>
          <w:spacing w:val="7"/>
          <w:sz w:val="18"/>
        </w:rPr>
        <w:drawing>
          <wp:inline distT="0" distB="0" distL="0" distR="0">
            <wp:extent cx="451103" cy="179831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03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sz w:val="18"/>
        </w:rPr>
      </w:r>
    </w:p>
    <w:p>
      <w:pPr>
        <w:spacing w:line="231" w:lineRule="exact" w:before="0"/>
        <w:ind w:left="5246" w:right="0" w:firstLine="0"/>
        <w:jc w:val="left"/>
        <w:rPr>
          <w:rFonts w:ascii="Courier New"/>
          <w:sz w:val="19"/>
        </w:rPr>
      </w:pPr>
      <w:r>
        <w:rPr/>
        <w:drawing>
          <wp:inline distT="0" distB="0" distL="0" distR="0">
            <wp:extent cx="445008" cy="164592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08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        </w:t>
      </w:r>
      <w:r>
        <w:rPr>
          <w:spacing w:val="18"/>
          <w:sz w:val="20"/>
        </w:rPr>
        <w:t> </w:t>
      </w:r>
      <w:r>
        <w:rPr>
          <w:rFonts w:ascii="Courier New"/>
          <w:sz w:val="19"/>
        </w:rPr>
        <w:t>17</w:t>
      </w:r>
    </w:p>
    <w:p>
      <w:pPr>
        <w:pStyle w:val="BodyText"/>
        <w:spacing w:before="103"/>
      </w:pPr>
      <w:r>
        <w:rPr/>
        <w:t>2.Постройте  график функции у= 2x-4.</w:t>
      </w:r>
    </w:p>
    <w:p>
      <w:pPr>
        <w:pStyle w:val="BodyText"/>
        <w:spacing w:before="180"/>
        <w:ind w:left="115"/>
      </w:pPr>
      <w:r>
        <w:rPr/>
        <w:t>Найдите с помощью графика</w:t>
      </w:r>
    </w:p>
    <w:p>
      <w:pPr>
        <w:pStyle w:val="BodyText"/>
        <w:ind w:left="115"/>
      </w:pPr>
      <w:r>
        <w:rPr/>
        <w:t>а) значение функции при х= -1,5</w:t>
      </w:r>
    </w:p>
    <w:p>
      <w:pPr>
        <w:pStyle w:val="BodyText"/>
        <w:spacing w:line="381" w:lineRule="auto" w:before="181"/>
        <w:ind w:right="2949" w:hanging="1"/>
      </w:pPr>
      <w:r>
        <w:rPr/>
        <w:t>6) при каком значении х, значение функции равно -3? Принадлежит ли графику функции точка А(-3;10) ? 3.Решите уравнение:</w:t>
      </w:r>
    </w:p>
    <w:p>
      <w:pPr>
        <w:pStyle w:val="BodyText"/>
        <w:spacing w:before="11"/>
        <w:ind w:left="187"/>
      </w:pPr>
      <w:r>
        <w:rPr/>
        <w:t>4(2x-3) -5(3x-2) =9x-26</w:t>
      </w:r>
    </w:p>
    <w:p>
      <w:pPr>
        <w:pStyle w:val="BodyText"/>
        <w:tabs>
          <w:tab w:pos="843" w:val="left" w:leader="none"/>
          <w:tab w:pos="1395" w:val="left" w:leader="none"/>
        </w:tabs>
        <w:spacing w:line="316" w:lineRule="auto"/>
        <w:ind w:left="115" w:right="6450"/>
      </w:pPr>
      <w:r>
        <w:rPr/>
        <w:t>4.Упростите выражение: </w:t>
      </w:r>
      <w:r>
        <w:rPr>
          <w:position w:val="-9"/>
        </w:rPr>
        <w:t>а)</w:t>
      </w:r>
      <w:r>
        <w:rPr>
          <w:spacing w:val="58"/>
          <w:position w:val="-9"/>
        </w:rPr>
        <w:t> </w:t>
      </w:r>
      <w:r>
        <w:rPr>
          <w:position w:val="-9"/>
        </w:rPr>
        <w:t>п</w:t>
        <w:tab/>
      </w:r>
      <w:r>
        <w:rPr/>
        <w:t>nis</w:t>
        <w:tab/>
        <w:t>пз</w:t>
      </w:r>
    </w:p>
    <w:p>
      <w:pPr>
        <w:tabs>
          <w:tab w:pos="575" w:val="left" w:leader="none"/>
        </w:tabs>
        <w:spacing w:line="379" w:lineRule="exact" w:before="0"/>
        <w:ind w:left="114" w:right="0" w:firstLine="0"/>
        <w:jc w:val="left"/>
        <w:rPr>
          <w:sz w:val="23"/>
        </w:rPr>
      </w:pPr>
      <w:r>
        <w:rPr>
          <w:position w:val="-8"/>
          <w:sz w:val="23"/>
        </w:rPr>
        <w:t>6)</w:t>
        <w:tab/>
      </w:r>
      <w:r>
        <w:rPr>
          <w:spacing w:val="-3"/>
          <w:position w:val="-10"/>
          <w:sz w:val="23"/>
        </w:rPr>
        <w:t>п</w:t>
      </w:r>
      <w:r>
        <w:rPr>
          <w:spacing w:val="-3"/>
          <w:sz w:val="23"/>
        </w:rPr>
        <w:t>1</w:t>
      </w:r>
      <w:r>
        <w:rPr>
          <w:spacing w:val="-3"/>
          <w:sz w:val="18"/>
        </w:rPr>
        <w:t>0   </w:t>
      </w:r>
      <w:r>
        <w:rPr>
          <w:spacing w:val="7"/>
          <w:sz w:val="18"/>
        </w:rPr>
        <w:t> </w:t>
      </w:r>
      <w:r>
        <w:rPr>
          <w:position w:val="1"/>
          <w:sz w:val="23"/>
        </w:rPr>
        <w:t>рЗ</w:t>
      </w:r>
    </w:p>
    <w:p>
      <w:pPr>
        <w:tabs>
          <w:tab w:pos="748" w:val="left" w:leader="none"/>
        </w:tabs>
        <w:spacing w:before="254"/>
        <w:ind w:left="244" w:right="0" w:firstLine="0"/>
        <w:jc w:val="left"/>
        <w:rPr>
          <w:sz w:val="23"/>
        </w:rPr>
      </w:pPr>
      <w:r>
        <w:rPr>
          <w:sz w:val="23"/>
        </w:rPr>
        <w:t>)(</w:t>
        <w:tab/>
        <w:t>)'</w:t>
      </w:r>
    </w:p>
    <w:p>
      <w:pPr>
        <w:pStyle w:val="BodyText"/>
        <w:spacing w:line="261" w:lineRule="auto" w:before="134"/>
        <w:ind w:firstLine="2"/>
      </w:pPr>
      <w:r>
        <w:rPr/>
        <w:t>5.B трех автобусах едет 112 человек. Во втором автобусе едет в два раза больше пассажиров, чем в первом, и на 8 человек больше, чем в третьем. Сколько пассажиров  едет в каждом автобусе?</w:t>
      </w:r>
    </w:p>
    <w:p>
      <w:pPr>
        <w:pStyle w:val="BodyText"/>
        <w:spacing w:before="155"/>
      </w:pPr>
      <w:r>
        <w:rPr/>
        <w:t>б.Смежные  углы относятся как 5:7. Найдите меньший угол.</w:t>
      </w:r>
    </w:p>
    <w:p>
      <w:pPr>
        <w:spacing w:after="0"/>
        <w:sectPr>
          <w:headerReference w:type="default" r:id="rId5"/>
          <w:type w:val="continuous"/>
          <w:pgSz w:w="12240" w:h="15840"/>
          <w:pgMar w:header="1233" w:top="2460" w:bottom="280" w:left="1200" w:right="1720"/>
          <w:pgNumType w:start="1"/>
        </w:sectPr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BodyText"/>
        <w:tabs>
          <w:tab w:pos="6153" w:val="left" w:leader="none"/>
        </w:tabs>
        <w:spacing w:line="292" w:lineRule="exact" w:before="58"/>
        <w:ind w:left="185"/>
      </w:pPr>
      <w:r>
        <w:rPr/>
        <w:drawing>
          <wp:anchor distT="0" distB="0" distL="0" distR="0" allowOverlap="1" layoutInCell="1" locked="0" behindDoc="1" simplePos="0" relativeHeight="268432823">
            <wp:simplePos x="0" y="0"/>
            <wp:positionH relativeFrom="page">
              <wp:posOffset>4178808</wp:posOffset>
            </wp:positionH>
            <wp:positionV relativeFrom="paragraph">
              <wp:posOffset>36830</wp:posOffset>
            </wp:positionV>
            <wp:extent cx="441960" cy="262127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6(a  -ЗЬ) - 4(2a+b) и найдите его</w:t>
      </w:r>
      <w:r>
        <w:rPr>
          <w:spacing w:val="12"/>
        </w:rPr>
        <w:t> </w:t>
      </w:r>
      <w:r>
        <w:rPr/>
        <w:t>значение</w:t>
      </w:r>
      <w:r>
        <w:rPr>
          <w:spacing w:val="13"/>
        </w:rPr>
        <w:t> </w:t>
      </w:r>
      <w:r>
        <w:rPr/>
        <w:t>при</w:t>
        <w:tab/>
      </w:r>
      <w:r>
        <w:rPr/>
        <w:drawing>
          <wp:inline distT="0" distB="0" distL="0" distR="0">
            <wp:extent cx="454151" cy="176783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51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line="173" w:lineRule="exact" w:before="0"/>
        <w:ind w:left="0" w:right="2452" w:firstLine="0"/>
        <w:jc w:val="right"/>
        <w:rPr>
          <w:rFonts w:ascii="Courier New"/>
          <w:sz w:val="19"/>
        </w:rPr>
      </w:pPr>
      <w:r>
        <w:rPr>
          <w:rFonts w:ascii="Courier New"/>
          <w:w w:val="90"/>
          <w:sz w:val="19"/>
        </w:rPr>
        <w:t>22</w:t>
      </w:r>
    </w:p>
    <w:p>
      <w:pPr>
        <w:pStyle w:val="BodyText"/>
        <w:spacing w:before="113"/>
      </w:pPr>
      <w:r>
        <w:rPr/>
        <w:t>2.Постройте график функции у= -Зх+3.</w:t>
      </w:r>
    </w:p>
    <w:p>
      <w:pPr>
        <w:pStyle w:val="BodyText"/>
        <w:ind w:left="115"/>
      </w:pPr>
      <w:r>
        <w:rPr/>
        <w:t>Найдите с помощью графика</w:t>
      </w:r>
    </w:p>
    <w:p>
      <w:pPr>
        <w:pStyle w:val="BodyText"/>
        <w:ind w:left="115"/>
      </w:pPr>
      <w:r>
        <w:rPr/>
        <w:t>а) значение функции при х= 1,5</w:t>
      </w:r>
    </w:p>
    <w:p>
      <w:pPr>
        <w:pStyle w:val="BodyText"/>
        <w:spacing w:line="381" w:lineRule="auto"/>
        <w:ind w:right="2949" w:hanging="1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841247</wp:posOffset>
            </wp:positionH>
            <wp:positionV relativeFrom="paragraph">
              <wp:posOffset>1347936</wp:posOffset>
            </wp:positionV>
            <wp:extent cx="990599" cy="173736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99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6) при каком значении х, значение функции равно 4,5? Принадлежит ли графику функции точка A(2; -9) ? 3.Решите уравнение: 6(3x-5) -2(10x-4) =6x-2 4.Упростите выражение:</w:t>
      </w:r>
    </w:p>
    <w:p>
      <w:pPr>
        <w:tabs>
          <w:tab w:pos="566" w:val="left" w:leader="none"/>
        </w:tabs>
        <w:spacing w:before="65"/>
        <w:ind w:left="107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25"/>
        </w:rPr>
        <w:t>6)</w:t>
        <w:tab/>
      </w:r>
      <w:r>
        <w:rPr>
          <w:rFonts w:ascii="Cambria" w:hAnsi="Cambria"/>
          <w:i/>
          <w:spacing w:val="10"/>
          <w:sz w:val="25"/>
        </w:rPr>
        <w:t>b</w:t>
      </w:r>
      <w:r>
        <w:rPr>
          <w:rFonts w:ascii="Cambria" w:hAnsi="Cambria"/>
          <w:i/>
          <w:spacing w:val="10"/>
          <w:position w:val="10"/>
          <w:sz w:val="25"/>
        </w:rPr>
        <w:t>Ї </w:t>
      </w:r>
      <w:r>
        <w:rPr>
          <w:rFonts w:ascii="Cambria" w:hAnsi="Cambria"/>
          <w:i/>
          <w:position w:val="10"/>
          <w:sz w:val="25"/>
        </w:rPr>
        <w:t>2</w:t>
      </w:r>
      <w:r>
        <w:rPr>
          <w:rFonts w:ascii="Cambria" w:hAnsi="Cambria"/>
          <w:i/>
          <w:spacing w:val="-32"/>
          <w:position w:val="10"/>
          <w:sz w:val="25"/>
        </w:rPr>
        <w:t> </w:t>
      </w:r>
      <w:r>
        <w:rPr>
          <w:rFonts w:ascii="Cambria" w:hAnsi="Cambria"/>
          <w:i/>
          <w:spacing w:val="6"/>
          <w:sz w:val="25"/>
        </w:rPr>
        <w:t>b</w:t>
      </w:r>
      <w:r>
        <w:rPr>
          <w:rFonts w:ascii="Cambria" w:hAnsi="Cambria"/>
          <w:i/>
          <w:spacing w:val="6"/>
          <w:position w:val="10"/>
          <w:sz w:val="19"/>
        </w:rPr>
        <w:t>4</w:t>
      </w:r>
    </w:p>
    <w:p>
      <w:pPr>
        <w:spacing w:before="104"/>
        <w:ind w:left="114" w:right="0" w:firstLine="0"/>
        <w:jc w:val="left"/>
        <w:rPr>
          <w:sz w:val="23"/>
        </w:rPr>
      </w:pPr>
      <w:r>
        <w:rPr>
          <w:sz w:val="23"/>
        </w:rPr>
        <w:t>в)  </w:t>
      </w:r>
      <w:r>
        <w:rPr>
          <w:i/>
          <w:position w:val="1"/>
          <w:sz w:val="23"/>
        </w:rPr>
        <w:t>(b </w:t>
      </w:r>
      <w:r>
        <w:rPr>
          <w:i/>
          <w:position w:val="11"/>
          <w:sz w:val="23"/>
        </w:rPr>
        <w:t>6</w:t>
      </w:r>
      <w:r>
        <w:rPr>
          <w:i/>
          <w:spacing w:val="55"/>
          <w:position w:val="11"/>
          <w:sz w:val="23"/>
        </w:rPr>
        <w:t> </w:t>
      </w:r>
      <w:r>
        <w:rPr>
          <w:position w:val="10"/>
          <w:sz w:val="23"/>
        </w:rPr>
        <w:t>7</w:t>
      </w:r>
    </w:p>
    <w:p>
      <w:pPr>
        <w:pStyle w:val="BodyText"/>
        <w:spacing w:line="264" w:lineRule="auto" w:before="182"/>
        <w:ind w:firstLine="2"/>
      </w:pPr>
      <w:r>
        <w:rPr/>
        <w:t>5.B трех автобусах едет 110 человек. Во втором автобусе едет в три раза меньше пассажиров, чем в первом, а в третьем на 5 больше, чем в первом. Сколько пассажиров  едет в каждом автобусе?</w:t>
      </w:r>
    </w:p>
    <w:p>
      <w:pPr>
        <w:pStyle w:val="BodyText"/>
        <w:spacing w:before="146"/>
        <w:ind w:left="113"/>
      </w:pPr>
      <w:r>
        <w:rPr/>
        <w:t>6. Смежные углы относятся как 4:11. Найдите  больший угол.</w:t>
      </w:r>
    </w:p>
    <w:sectPr>
      <w:pgSz w:w="12240" w:h="15840"/>
      <w:pgMar w:header="1233" w:footer="0" w:top="2460" w:bottom="280" w:left="12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4.692001pt;margin-top:60.649971pt;width:371.95pt;height:64.1500pt;mso-position-horizontal-relative:page;mso-position-vertical-relative:page;z-index:-2656" type="#_x0000_t202" filled="false" stroked="false">
          <v:textbox inset="0,0,0,0">
            <w:txbxContent>
              <w:p>
                <w:pPr>
                  <w:spacing w:before="8"/>
                  <w:ind w:left="2185" w:right="0" w:firstLine="0"/>
                  <w:jc w:val="center"/>
                  <w:rPr>
                    <w:sz w:val="27"/>
                  </w:rPr>
                </w:pPr>
                <w:r>
                  <w:rPr>
                    <w:w w:val="105"/>
                    <w:sz w:val="27"/>
                  </w:rPr>
                  <w:t>Контрольная работа по математике 7 класс</w:t>
                </w:r>
              </w:p>
              <w:p>
                <w:pPr>
                  <w:pStyle w:val="BodyText"/>
                  <w:spacing w:before="168"/>
                  <w:ind w:left="2170"/>
                  <w:jc w:val="center"/>
                </w:pP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w w:val="105"/>
                  </w:rPr>
                  <w:t> вариант</w:t>
                </w:r>
              </w:p>
              <w:p>
                <w:pPr>
                  <w:pStyle w:val="BodyText"/>
                  <w:spacing w:before="175"/>
                  <w:ind w:left="20"/>
                </w:pPr>
                <w:r>
                  <w:rPr/>
                  <w:t>1.Упростите выражение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76"/>
      <w:ind w:left="114"/>
    </w:pPr>
    <w:rPr>
      <w:rFonts w:ascii="Times New Roman" w:hAnsi="Times New Roman" w:eastAsia="Times New Roman" w:cs="Times New Roman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2018-02-25T10:07:46Z</dcterms:created>
  <dcterms:modified xsi:type="dcterms:W3CDTF">2018-02-25T10:07:46Z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2017-12-22T00:00:00Z</vt:filetime>
  </property>
  <property fmtid="{D5CDD505-2E9C-101B-9397-08002B2CF9AE}" pid="3" name="LastSaved">
    <vt:filetime>2017-12-22T00:00:00Z</vt:filetime>
  </property>
</Properties>
</file>